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5"/>
        <w:gridCol w:w="5196"/>
      </w:tblGrid>
      <w:tr w:rsidR="001F4DD8" w:rsidRPr="00CA29A9" w:rsidTr="00C303B8">
        <w:trPr>
          <w:trHeight w:val="1090"/>
        </w:trPr>
        <w:tc>
          <w:tcPr>
            <w:tcW w:w="5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4DD8" w:rsidRPr="001F4DD8" w:rsidRDefault="001F4DD8" w:rsidP="001F4DD8">
            <w:pPr>
              <w:pStyle w:val="3"/>
              <w:tabs>
                <w:tab w:val="left" w:pos="708"/>
              </w:tabs>
              <w:spacing w:before="0" w:line="240" w:lineRule="auto"/>
              <w:rPr>
                <w:rFonts w:ascii="Arial Narrow" w:hAnsi="Arial Narrow"/>
                <w:b w:val="0"/>
                <w:color w:val="auto"/>
                <w:sz w:val="24"/>
                <w:szCs w:val="24"/>
              </w:rPr>
            </w:pPr>
            <w:r w:rsidRPr="001F4DD8">
              <w:rPr>
                <w:rFonts w:ascii="Arial Narrow" w:hAnsi="Arial Narrow"/>
                <w:b w:val="0"/>
                <w:color w:val="auto"/>
                <w:sz w:val="24"/>
                <w:szCs w:val="24"/>
              </w:rPr>
              <w:t xml:space="preserve">Рассмотрено:                            </w:t>
            </w:r>
          </w:p>
          <w:p w:rsidR="001F4DD8" w:rsidRPr="001F4DD8" w:rsidRDefault="001F4DD8" w:rsidP="001F4DD8">
            <w:pPr>
              <w:pStyle w:val="3"/>
              <w:tabs>
                <w:tab w:val="left" w:pos="708"/>
              </w:tabs>
              <w:spacing w:before="0" w:line="240" w:lineRule="auto"/>
              <w:rPr>
                <w:rFonts w:ascii="Arial Narrow" w:hAnsi="Arial Narrow"/>
                <w:b w:val="0"/>
                <w:color w:val="auto"/>
                <w:sz w:val="24"/>
                <w:szCs w:val="24"/>
              </w:rPr>
            </w:pPr>
            <w:r w:rsidRPr="001F4DD8">
              <w:rPr>
                <w:rFonts w:ascii="Arial Narrow" w:hAnsi="Arial Narrow"/>
                <w:b w:val="0"/>
                <w:color w:val="auto"/>
                <w:sz w:val="24"/>
                <w:szCs w:val="24"/>
              </w:rPr>
              <w:t>На педагогическом совете</w:t>
            </w:r>
          </w:p>
          <w:p w:rsidR="001F4DD8" w:rsidRPr="001F4DD8" w:rsidRDefault="001F4DD8" w:rsidP="001F4DD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F4DD8">
              <w:rPr>
                <w:rFonts w:ascii="Arial Narrow" w:hAnsi="Arial Narrow"/>
                <w:sz w:val="24"/>
                <w:szCs w:val="24"/>
              </w:rPr>
              <w:t>Протокол № ___</w:t>
            </w:r>
            <w:r w:rsidRPr="001F4DD8">
              <w:rPr>
                <w:rFonts w:ascii="Arial Narrow" w:hAnsi="Arial Narrow"/>
                <w:sz w:val="24"/>
                <w:szCs w:val="24"/>
                <w:u w:val="single"/>
              </w:rPr>
              <w:t>1</w:t>
            </w:r>
            <w:r w:rsidRPr="001F4DD8">
              <w:rPr>
                <w:rFonts w:ascii="Arial Narrow" w:hAnsi="Arial Narrow"/>
                <w:sz w:val="24"/>
                <w:szCs w:val="24"/>
              </w:rPr>
              <w:t xml:space="preserve">__                                      </w:t>
            </w:r>
          </w:p>
          <w:p w:rsidR="001F4DD8" w:rsidRPr="001F4DD8" w:rsidRDefault="001F4DD8" w:rsidP="001F4DD8">
            <w:pPr>
              <w:spacing w:after="0" w:line="240" w:lineRule="auto"/>
              <w:rPr>
                <w:rFonts w:ascii="Arial Narrow" w:hAnsi="Arial Narrow"/>
                <w:kern w:val="36"/>
                <w:sz w:val="24"/>
                <w:szCs w:val="24"/>
              </w:rPr>
            </w:pPr>
            <w:r w:rsidRPr="001F4DD8">
              <w:rPr>
                <w:rFonts w:ascii="Arial Narrow" w:hAnsi="Arial Narrow"/>
                <w:sz w:val="24"/>
                <w:szCs w:val="24"/>
              </w:rPr>
              <w:t xml:space="preserve"> от  «__</w:t>
            </w:r>
            <w:r w:rsidRPr="001F4DD8">
              <w:rPr>
                <w:rFonts w:ascii="Arial Narrow" w:hAnsi="Arial Narrow"/>
                <w:sz w:val="24"/>
                <w:szCs w:val="24"/>
                <w:u w:val="single"/>
              </w:rPr>
              <w:t>30</w:t>
            </w:r>
            <w:r w:rsidRPr="001F4DD8">
              <w:rPr>
                <w:rFonts w:ascii="Arial Narrow" w:hAnsi="Arial Narrow"/>
                <w:sz w:val="24"/>
                <w:szCs w:val="24"/>
              </w:rPr>
              <w:t xml:space="preserve">___» </w:t>
            </w:r>
            <w:r w:rsidRPr="001F4DD8">
              <w:rPr>
                <w:rFonts w:ascii="Arial Narrow" w:hAnsi="Arial Narrow"/>
                <w:sz w:val="24"/>
                <w:szCs w:val="24"/>
                <w:u w:val="single"/>
              </w:rPr>
              <w:t>августа</w:t>
            </w:r>
            <w:r w:rsidRPr="001F4DD8">
              <w:rPr>
                <w:rFonts w:ascii="Arial Narrow" w:hAnsi="Arial Narrow"/>
                <w:sz w:val="24"/>
                <w:szCs w:val="24"/>
              </w:rPr>
              <w:t xml:space="preserve">  2018 г.</w:t>
            </w:r>
          </w:p>
        </w:tc>
        <w:tc>
          <w:tcPr>
            <w:tcW w:w="51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4DD8" w:rsidRPr="001F4DD8" w:rsidRDefault="001F4DD8" w:rsidP="001F4DD8">
            <w:pPr>
              <w:spacing w:after="0" w:line="240" w:lineRule="auto"/>
              <w:jc w:val="right"/>
              <w:rPr>
                <w:rFonts w:ascii="Arial Narrow" w:hAnsi="Arial Narrow"/>
                <w:kern w:val="36"/>
                <w:sz w:val="24"/>
                <w:szCs w:val="24"/>
              </w:rPr>
            </w:pPr>
            <w:r w:rsidRPr="001F4DD8">
              <w:rPr>
                <w:rFonts w:ascii="Arial Narrow" w:hAnsi="Arial Narrow"/>
                <w:kern w:val="36"/>
                <w:sz w:val="24"/>
                <w:szCs w:val="24"/>
              </w:rPr>
              <w:t xml:space="preserve"> Утверждаю </w:t>
            </w:r>
          </w:p>
          <w:p w:rsidR="001F4DD8" w:rsidRPr="001F4DD8" w:rsidRDefault="001F4DD8" w:rsidP="001F4DD8">
            <w:pPr>
              <w:spacing w:after="0" w:line="240" w:lineRule="auto"/>
              <w:jc w:val="right"/>
              <w:rPr>
                <w:rFonts w:ascii="Arial Narrow" w:hAnsi="Arial Narrow"/>
                <w:kern w:val="36"/>
                <w:sz w:val="24"/>
                <w:szCs w:val="24"/>
              </w:rPr>
            </w:pPr>
            <w:r w:rsidRPr="001F4DD8">
              <w:rPr>
                <w:rFonts w:ascii="Arial Narrow" w:hAnsi="Arial Narrow"/>
                <w:kern w:val="36"/>
                <w:sz w:val="24"/>
                <w:szCs w:val="24"/>
              </w:rPr>
              <w:t xml:space="preserve">Директор МОУ «ООШ  с. Озерки </w:t>
            </w:r>
          </w:p>
          <w:p w:rsidR="001F4DD8" w:rsidRPr="001F4DD8" w:rsidRDefault="001F4DD8" w:rsidP="001F4DD8">
            <w:pPr>
              <w:spacing w:after="0" w:line="240" w:lineRule="auto"/>
              <w:jc w:val="right"/>
              <w:rPr>
                <w:rFonts w:ascii="Arial Narrow" w:hAnsi="Arial Narrow"/>
                <w:kern w:val="36"/>
                <w:sz w:val="24"/>
                <w:szCs w:val="24"/>
              </w:rPr>
            </w:pPr>
            <w:r w:rsidRPr="001F4DD8">
              <w:rPr>
                <w:rFonts w:ascii="Arial Narrow" w:hAnsi="Arial Narrow"/>
                <w:kern w:val="36"/>
                <w:sz w:val="24"/>
                <w:szCs w:val="24"/>
              </w:rPr>
              <w:t>Духовницкого района</w:t>
            </w:r>
          </w:p>
          <w:p w:rsidR="001F4DD8" w:rsidRPr="001F4DD8" w:rsidRDefault="001F4DD8" w:rsidP="001F4DD8">
            <w:pPr>
              <w:spacing w:after="0" w:line="240" w:lineRule="auto"/>
              <w:jc w:val="right"/>
              <w:rPr>
                <w:rFonts w:ascii="Arial Narrow" w:hAnsi="Arial Narrow"/>
                <w:kern w:val="36"/>
                <w:sz w:val="24"/>
                <w:szCs w:val="24"/>
              </w:rPr>
            </w:pPr>
            <w:r w:rsidRPr="001F4DD8">
              <w:rPr>
                <w:rFonts w:ascii="Arial Narrow" w:hAnsi="Arial Narrow"/>
                <w:kern w:val="36"/>
                <w:sz w:val="24"/>
                <w:szCs w:val="24"/>
              </w:rPr>
              <w:t>Саратовской области»</w:t>
            </w:r>
          </w:p>
          <w:p w:rsidR="001F4DD8" w:rsidRPr="001F4DD8" w:rsidRDefault="001F4DD8" w:rsidP="001F4DD8">
            <w:pPr>
              <w:spacing w:after="0" w:line="240" w:lineRule="auto"/>
              <w:jc w:val="right"/>
              <w:rPr>
                <w:rFonts w:ascii="Arial Narrow" w:hAnsi="Arial Narrow"/>
                <w:kern w:val="36"/>
                <w:sz w:val="24"/>
                <w:szCs w:val="24"/>
              </w:rPr>
            </w:pPr>
            <w:r w:rsidRPr="001F4DD8">
              <w:rPr>
                <w:rFonts w:ascii="Arial Narrow" w:hAnsi="Arial Narrow"/>
                <w:kern w:val="36"/>
                <w:sz w:val="24"/>
                <w:szCs w:val="24"/>
              </w:rPr>
              <w:t xml:space="preserve">Приказ № 118 </w:t>
            </w:r>
            <w:r w:rsidRPr="001F4DD8">
              <w:rPr>
                <w:rFonts w:ascii="Arial Narrow" w:hAnsi="Arial Narrow"/>
                <w:sz w:val="24"/>
                <w:szCs w:val="24"/>
              </w:rPr>
              <w:t>от  «</w:t>
            </w:r>
            <w:r w:rsidRPr="001F4DD8">
              <w:rPr>
                <w:rFonts w:ascii="Arial Narrow" w:hAnsi="Arial Narrow"/>
                <w:sz w:val="24"/>
                <w:szCs w:val="24"/>
                <w:u w:val="single"/>
              </w:rPr>
              <w:t>30</w:t>
            </w:r>
            <w:r w:rsidRPr="001F4DD8">
              <w:rPr>
                <w:rFonts w:ascii="Arial Narrow" w:hAnsi="Arial Narrow"/>
                <w:sz w:val="24"/>
                <w:szCs w:val="24"/>
              </w:rPr>
              <w:t xml:space="preserve">» </w:t>
            </w:r>
            <w:r w:rsidRPr="001F4DD8">
              <w:rPr>
                <w:rFonts w:ascii="Arial Narrow" w:hAnsi="Arial Narrow"/>
                <w:sz w:val="24"/>
                <w:szCs w:val="24"/>
                <w:u w:val="single"/>
              </w:rPr>
              <w:t>августа</w:t>
            </w:r>
            <w:r w:rsidRPr="001F4DD8">
              <w:rPr>
                <w:rFonts w:ascii="Arial Narrow" w:hAnsi="Arial Narrow"/>
                <w:sz w:val="24"/>
                <w:szCs w:val="24"/>
              </w:rPr>
              <w:t xml:space="preserve"> 2018 г.</w:t>
            </w:r>
          </w:p>
          <w:p w:rsidR="001F4DD8" w:rsidRPr="001F4DD8" w:rsidRDefault="001F4DD8" w:rsidP="001F4DD8">
            <w:pPr>
              <w:spacing w:after="0" w:line="240" w:lineRule="auto"/>
              <w:jc w:val="right"/>
              <w:rPr>
                <w:rFonts w:ascii="Arial Narrow" w:hAnsi="Arial Narrow"/>
                <w:kern w:val="36"/>
                <w:sz w:val="24"/>
                <w:szCs w:val="24"/>
              </w:rPr>
            </w:pPr>
            <w:r w:rsidRPr="001F4DD8">
              <w:rPr>
                <w:rFonts w:ascii="Arial Narrow" w:hAnsi="Arial Narrow"/>
                <w:kern w:val="36"/>
                <w:sz w:val="24"/>
                <w:szCs w:val="24"/>
              </w:rPr>
              <w:t>_____________/Н. А. Алябухова/</w:t>
            </w:r>
          </w:p>
          <w:p w:rsidR="001F4DD8" w:rsidRPr="001F4DD8" w:rsidRDefault="001F4DD8" w:rsidP="001F4DD8">
            <w:pPr>
              <w:spacing w:after="0" w:line="240" w:lineRule="auto"/>
              <w:jc w:val="right"/>
              <w:rPr>
                <w:rFonts w:ascii="Arial Narrow" w:hAnsi="Arial Narrow"/>
                <w:kern w:val="36"/>
                <w:sz w:val="24"/>
                <w:szCs w:val="24"/>
              </w:rPr>
            </w:pPr>
          </w:p>
        </w:tc>
      </w:tr>
      <w:tr w:rsidR="001F4DD8" w:rsidRPr="00CA29A9" w:rsidTr="00C303B8">
        <w:trPr>
          <w:trHeight w:val="1840"/>
        </w:trPr>
        <w:tc>
          <w:tcPr>
            <w:tcW w:w="51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4DD8" w:rsidRPr="001F4DD8" w:rsidRDefault="001F4DD8" w:rsidP="001F4DD8">
            <w:pPr>
              <w:spacing w:after="0" w:line="240" w:lineRule="auto"/>
              <w:rPr>
                <w:rFonts w:ascii="Arial Narrow" w:hAnsi="Arial Narrow"/>
                <w:kern w:val="36"/>
                <w:sz w:val="24"/>
                <w:szCs w:val="24"/>
              </w:rPr>
            </w:pPr>
            <w:r w:rsidRPr="001F4DD8">
              <w:rPr>
                <w:rFonts w:ascii="Arial Narrow" w:hAnsi="Arial Narrow"/>
                <w:kern w:val="36"/>
                <w:sz w:val="24"/>
                <w:szCs w:val="24"/>
              </w:rPr>
              <w:t>Согласованно</w:t>
            </w:r>
          </w:p>
          <w:p w:rsidR="001F4DD8" w:rsidRPr="001F4DD8" w:rsidRDefault="001F4DD8" w:rsidP="001F4DD8">
            <w:pPr>
              <w:spacing w:after="0" w:line="240" w:lineRule="auto"/>
              <w:rPr>
                <w:rFonts w:ascii="Arial Narrow" w:hAnsi="Arial Narrow"/>
                <w:kern w:val="36"/>
                <w:sz w:val="24"/>
                <w:szCs w:val="24"/>
              </w:rPr>
            </w:pPr>
            <w:r w:rsidRPr="001F4DD8">
              <w:rPr>
                <w:rFonts w:ascii="Arial Narrow" w:hAnsi="Arial Narrow"/>
                <w:kern w:val="36"/>
                <w:sz w:val="24"/>
                <w:szCs w:val="24"/>
              </w:rPr>
              <w:t>Председатель Управляющего Совета</w:t>
            </w:r>
          </w:p>
          <w:p w:rsidR="001F4DD8" w:rsidRPr="001F4DD8" w:rsidRDefault="001F4DD8" w:rsidP="001F4DD8">
            <w:pPr>
              <w:spacing w:after="0" w:line="240" w:lineRule="auto"/>
              <w:rPr>
                <w:rFonts w:ascii="Arial Narrow" w:hAnsi="Arial Narrow"/>
                <w:kern w:val="36"/>
                <w:sz w:val="24"/>
                <w:szCs w:val="24"/>
              </w:rPr>
            </w:pPr>
            <w:r w:rsidRPr="001F4DD8">
              <w:rPr>
                <w:rFonts w:ascii="Arial Narrow" w:hAnsi="Arial Narrow"/>
                <w:kern w:val="36"/>
                <w:sz w:val="24"/>
                <w:szCs w:val="24"/>
              </w:rPr>
              <w:t>МОУ «ООШ  с. Озерки Духовницкого района</w:t>
            </w:r>
          </w:p>
          <w:p w:rsidR="001F4DD8" w:rsidRPr="001F4DD8" w:rsidRDefault="001F4DD8" w:rsidP="001F4DD8">
            <w:pPr>
              <w:spacing w:after="0" w:line="240" w:lineRule="auto"/>
              <w:rPr>
                <w:rFonts w:ascii="Arial Narrow" w:hAnsi="Arial Narrow"/>
                <w:kern w:val="36"/>
                <w:sz w:val="24"/>
                <w:szCs w:val="24"/>
              </w:rPr>
            </w:pPr>
            <w:r w:rsidRPr="001F4DD8">
              <w:rPr>
                <w:rFonts w:ascii="Arial Narrow" w:hAnsi="Arial Narrow"/>
                <w:kern w:val="36"/>
                <w:sz w:val="24"/>
                <w:szCs w:val="24"/>
              </w:rPr>
              <w:t>Саратовской области»</w:t>
            </w:r>
          </w:p>
          <w:p w:rsidR="001F4DD8" w:rsidRPr="001F4DD8" w:rsidRDefault="001F4DD8" w:rsidP="001F4DD8">
            <w:pPr>
              <w:spacing w:after="0" w:line="240" w:lineRule="auto"/>
              <w:rPr>
                <w:rFonts w:ascii="Arial Narrow" w:hAnsi="Arial Narrow"/>
                <w:kern w:val="36"/>
                <w:sz w:val="24"/>
                <w:szCs w:val="24"/>
              </w:rPr>
            </w:pPr>
            <w:r w:rsidRPr="001F4DD8">
              <w:rPr>
                <w:rFonts w:ascii="Arial Narrow" w:hAnsi="Arial Narrow"/>
                <w:kern w:val="36"/>
                <w:sz w:val="24"/>
                <w:szCs w:val="24"/>
              </w:rPr>
              <w:t>___________/Н.С. Варанкина/</w:t>
            </w:r>
          </w:p>
          <w:p w:rsidR="001F4DD8" w:rsidRPr="001F4DD8" w:rsidRDefault="001F4DD8" w:rsidP="001F4DD8">
            <w:pPr>
              <w:spacing w:after="0" w:line="240" w:lineRule="auto"/>
              <w:rPr>
                <w:rFonts w:ascii="Arial Narrow" w:hAnsi="Arial Narrow"/>
                <w:kern w:val="36"/>
                <w:sz w:val="24"/>
                <w:szCs w:val="24"/>
              </w:rPr>
            </w:pPr>
            <w:r w:rsidRPr="001F4DD8">
              <w:rPr>
                <w:rFonts w:ascii="Arial Narrow" w:hAnsi="Arial Narrow"/>
                <w:kern w:val="36"/>
                <w:sz w:val="24"/>
                <w:szCs w:val="24"/>
              </w:rPr>
              <w:t xml:space="preserve">«29» </w:t>
            </w:r>
            <w:r w:rsidRPr="001F4DD8">
              <w:rPr>
                <w:rFonts w:ascii="Arial Narrow" w:hAnsi="Arial Narrow"/>
                <w:kern w:val="36"/>
                <w:sz w:val="24"/>
                <w:szCs w:val="24"/>
                <w:u w:val="single"/>
              </w:rPr>
              <w:t xml:space="preserve">августа  </w:t>
            </w:r>
            <w:r w:rsidRPr="001F4DD8">
              <w:rPr>
                <w:rFonts w:ascii="Arial Narrow" w:hAnsi="Arial Narrow"/>
                <w:kern w:val="36"/>
                <w:sz w:val="24"/>
                <w:szCs w:val="24"/>
              </w:rPr>
              <w:t>2018 г.</w:t>
            </w:r>
          </w:p>
          <w:p w:rsidR="001F4DD8" w:rsidRPr="001F4DD8" w:rsidRDefault="001F4DD8" w:rsidP="001F4DD8">
            <w:pPr>
              <w:spacing w:after="0" w:line="240" w:lineRule="auto"/>
              <w:rPr>
                <w:rFonts w:ascii="Arial Narrow" w:hAnsi="Arial Narrow"/>
                <w:kern w:val="36"/>
                <w:sz w:val="24"/>
                <w:szCs w:val="24"/>
              </w:rPr>
            </w:pPr>
            <w:r w:rsidRPr="001F4DD8">
              <w:rPr>
                <w:rFonts w:ascii="Arial Narrow" w:hAnsi="Arial Narrow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</w:tcPr>
          <w:p w:rsidR="001F4DD8" w:rsidRPr="001F4DD8" w:rsidRDefault="001F4DD8" w:rsidP="001F4DD8">
            <w:pPr>
              <w:spacing w:after="0" w:line="240" w:lineRule="auto"/>
              <w:jc w:val="right"/>
              <w:rPr>
                <w:rFonts w:ascii="Arial Narrow" w:hAnsi="Arial Narrow"/>
                <w:kern w:val="36"/>
                <w:sz w:val="24"/>
                <w:szCs w:val="24"/>
              </w:rPr>
            </w:pPr>
            <w:r w:rsidRPr="001F4DD8">
              <w:rPr>
                <w:rFonts w:ascii="Arial Narrow" w:hAnsi="Arial Narrow"/>
                <w:kern w:val="36"/>
                <w:sz w:val="24"/>
                <w:szCs w:val="24"/>
              </w:rPr>
              <w:t>Согласованно</w:t>
            </w:r>
          </w:p>
          <w:p w:rsidR="001F4DD8" w:rsidRPr="001F4DD8" w:rsidRDefault="001F4DD8" w:rsidP="001F4DD8">
            <w:pPr>
              <w:spacing w:after="0" w:line="240" w:lineRule="auto"/>
              <w:jc w:val="right"/>
              <w:rPr>
                <w:rFonts w:ascii="Arial Narrow" w:hAnsi="Arial Narrow"/>
                <w:kern w:val="36"/>
                <w:sz w:val="24"/>
                <w:szCs w:val="24"/>
              </w:rPr>
            </w:pPr>
            <w:r w:rsidRPr="001F4DD8">
              <w:rPr>
                <w:rFonts w:ascii="Arial Narrow" w:hAnsi="Arial Narrow"/>
                <w:kern w:val="36"/>
                <w:sz w:val="24"/>
                <w:szCs w:val="24"/>
              </w:rPr>
              <w:t>Председатель профкома</w:t>
            </w:r>
          </w:p>
          <w:p w:rsidR="001F4DD8" w:rsidRPr="001F4DD8" w:rsidRDefault="001F4DD8" w:rsidP="001F4DD8">
            <w:pPr>
              <w:spacing w:after="0" w:line="240" w:lineRule="auto"/>
              <w:jc w:val="right"/>
              <w:rPr>
                <w:rFonts w:ascii="Arial Narrow" w:hAnsi="Arial Narrow"/>
                <w:kern w:val="36"/>
                <w:sz w:val="24"/>
                <w:szCs w:val="24"/>
              </w:rPr>
            </w:pPr>
            <w:r w:rsidRPr="001F4DD8">
              <w:rPr>
                <w:rFonts w:ascii="Arial Narrow" w:hAnsi="Arial Narrow"/>
                <w:kern w:val="36"/>
                <w:sz w:val="24"/>
                <w:szCs w:val="24"/>
              </w:rPr>
              <w:t xml:space="preserve">МОУ «ООШ  с. Озерки Духовницкого </w:t>
            </w:r>
          </w:p>
          <w:p w:rsidR="001F4DD8" w:rsidRPr="001F4DD8" w:rsidRDefault="001F4DD8" w:rsidP="001F4DD8">
            <w:pPr>
              <w:spacing w:after="0" w:line="240" w:lineRule="auto"/>
              <w:jc w:val="right"/>
              <w:rPr>
                <w:rFonts w:ascii="Arial Narrow" w:hAnsi="Arial Narrow"/>
                <w:kern w:val="36"/>
                <w:sz w:val="24"/>
                <w:szCs w:val="24"/>
              </w:rPr>
            </w:pPr>
            <w:r w:rsidRPr="001F4DD8">
              <w:rPr>
                <w:rFonts w:ascii="Arial Narrow" w:hAnsi="Arial Narrow"/>
                <w:kern w:val="36"/>
                <w:sz w:val="24"/>
                <w:szCs w:val="24"/>
              </w:rPr>
              <w:t>Района Саратовской области»</w:t>
            </w:r>
          </w:p>
          <w:p w:rsidR="001F4DD8" w:rsidRPr="001F4DD8" w:rsidRDefault="001F4DD8" w:rsidP="001F4DD8">
            <w:pPr>
              <w:spacing w:after="0" w:line="240" w:lineRule="auto"/>
              <w:jc w:val="right"/>
              <w:outlineLvl w:val="0"/>
              <w:rPr>
                <w:rFonts w:ascii="Arial Narrow" w:hAnsi="Arial Narrow"/>
                <w:b/>
                <w:bCs/>
                <w:kern w:val="36"/>
                <w:sz w:val="24"/>
                <w:szCs w:val="24"/>
              </w:rPr>
            </w:pPr>
            <w:r w:rsidRPr="001F4DD8">
              <w:rPr>
                <w:rFonts w:ascii="Arial Narrow" w:hAnsi="Arial Narrow"/>
                <w:kern w:val="36"/>
                <w:sz w:val="24"/>
                <w:szCs w:val="24"/>
              </w:rPr>
              <w:t xml:space="preserve">___________/Т.Н. Перелыгина/                                                        «29» </w:t>
            </w:r>
            <w:r w:rsidRPr="001F4DD8">
              <w:rPr>
                <w:rFonts w:ascii="Arial Narrow" w:hAnsi="Arial Narrow"/>
                <w:kern w:val="36"/>
                <w:sz w:val="24"/>
                <w:szCs w:val="24"/>
                <w:u w:val="single"/>
              </w:rPr>
              <w:t xml:space="preserve">августа  </w:t>
            </w:r>
            <w:r w:rsidRPr="001F4DD8">
              <w:rPr>
                <w:rFonts w:ascii="Arial Narrow" w:hAnsi="Arial Narrow"/>
                <w:kern w:val="36"/>
                <w:sz w:val="24"/>
                <w:szCs w:val="24"/>
              </w:rPr>
              <w:t>2018 г.</w:t>
            </w:r>
          </w:p>
          <w:p w:rsidR="001F4DD8" w:rsidRPr="001F4DD8" w:rsidRDefault="001F4DD8" w:rsidP="001F4DD8">
            <w:pPr>
              <w:spacing w:after="0" w:line="240" w:lineRule="auto"/>
              <w:jc w:val="right"/>
              <w:outlineLvl w:val="0"/>
              <w:rPr>
                <w:rFonts w:ascii="Arial Narrow" w:hAnsi="Arial Narrow"/>
                <w:b/>
                <w:bCs/>
                <w:kern w:val="36"/>
                <w:sz w:val="24"/>
                <w:szCs w:val="24"/>
              </w:rPr>
            </w:pPr>
          </w:p>
        </w:tc>
      </w:tr>
    </w:tbl>
    <w:p w:rsidR="00CD6421" w:rsidRPr="004A7F4C" w:rsidRDefault="00CD6421" w:rsidP="00CD6421">
      <w:pPr>
        <w:shd w:val="clear" w:color="auto" w:fill="FFFFFF"/>
        <w:rPr>
          <w:b/>
          <w:bCs/>
          <w:sz w:val="96"/>
          <w:szCs w:val="96"/>
        </w:rPr>
      </w:pPr>
    </w:p>
    <w:p w:rsidR="00CD6421" w:rsidRPr="001F4DD8" w:rsidRDefault="00CD6421" w:rsidP="00754D8B">
      <w:pPr>
        <w:shd w:val="clear" w:color="auto" w:fill="FFFFFF"/>
        <w:spacing w:after="0" w:line="240" w:lineRule="auto"/>
        <w:jc w:val="center"/>
        <w:rPr>
          <w:rFonts w:ascii="Arial Narrow" w:hAnsi="Arial Narrow" w:cs="Times New Roman"/>
          <w:b/>
          <w:bCs/>
          <w:sz w:val="40"/>
          <w:szCs w:val="40"/>
        </w:rPr>
      </w:pPr>
      <w:r w:rsidRPr="001F4DD8">
        <w:rPr>
          <w:rFonts w:ascii="Arial Narrow" w:hAnsi="Arial Narrow" w:cs="Times New Roman"/>
          <w:b/>
          <w:bCs/>
          <w:sz w:val="40"/>
          <w:szCs w:val="40"/>
        </w:rPr>
        <w:t>ПОЛОЖЕНИЕ</w:t>
      </w:r>
    </w:p>
    <w:p w:rsidR="001F4DD8" w:rsidRPr="001F4DD8" w:rsidRDefault="00CD6421" w:rsidP="001F4DD8">
      <w:pPr>
        <w:shd w:val="clear" w:color="auto" w:fill="FFFFFF"/>
        <w:spacing w:after="0" w:line="240" w:lineRule="auto"/>
        <w:jc w:val="center"/>
        <w:rPr>
          <w:rFonts w:ascii="Arial Narrow" w:hAnsi="Arial Narrow" w:cs="Times New Roman"/>
          <w:b/>
          <w:sz w:val="40"/>
          <w:szCs w:val="40"/>
        </w:rPr>
      </w:pPr>
      <w:r w:rsidRPr="001F4DD8">
        <w:rPr>
          <w:rFonts w:ascii="Arial Narrow" w:hAnsi="Arial Narrow" w:cs="Times New Roman"/>
          <w:b/>
          <w:sz w:val="40"/>
          <w:szCs w:val="40"/>
        </w:rPr>
        <w:t xml:space="preserve">О </w:t>
      </w:r>
      <w:r w:rsidR="005904F3">
        <w:rPr>
          <w:rFonts w:ascii="Arial Narrow" w:hAnsi="Arial Narrow" w:cs="Times New Roman"/>
          <w:b/>
          <w:sz w:val="40"/>
          <w:szCs w:val="40"/>
        </w:rPr>
        <w:t>ведении школьной документации</w:t>
      </w:r>
      <w:r w:rsidR="001F4DD8">
        <w:rPr>
          <w:rFonts w:ascii="Arial Narrow" w:hAnsi="Arial Narrow" w:cs="Times New Roman"/>
          <w:b/>
          <w:sz w:val="40"/>
          <w:szCs w:val="40"/>
        </w:rPr>
        <w:t xml:space="preserve"> </w:t>
      </w:r>
      <w:r w:rsidRPr="001F4DD8">
        <w:rPr>
          <w:rFonts w:ascii="Arial Narrow" w:eastAsia="Times New Roman" w:hAnsi="Arial Narrow" w:cs="Times New Roman"/>
          <w:b/>
          <w:sz w:val="40"/>
          <w:szCs w:val="40"/>
        </w:rPr>
        <w:t>МОУ «ООШ с. Озерки Духовницк</w:t>
      </w:r>
      <w:r w:rsidR="00754D8B" w:rsidRPr="001F4DD8">
        <w:rPr>
          <w:rFonts w:ascii="Arial Narrow" w:eastAsia="Times New Roman" w:hAnsi="Arial Narrow" w:cs="Times New Roman"/>
          <w:b/>
          <w:sz w:val="40"/>
          <w:szCs w:val="40"/>
        </w:rPr>
        <w:t>ого района Саратовской области»</w:t>
      </w:r>
    </w:p>
    <w:p w:rsidR="001F4DD8" w:rsidRPr="005904F3" w:rsidRDefault="001F4DD8" w:rsidP="005904F3">
      <w:pPr>
        <w:shd w:val="clear" w:color="auto" w:fill="FFFFFF"/>
        <w:spacing w:after="0" w:line="240" w:lineRule="auto"/>
        <w:ind w:left="720" w:hanging="360"/>
        <w:jc w:val="center"/>
        <w:rPr>
          <w:rFonts w:ascii="Arial Narrow" w:hAnsi="Arial Narrow" w:cs="Times New Roman"/>
          <w:color w:val="000000"/>
          <w:sz w:val="28"/>
          <w:szCs w:val="28"/>
        </w:rPr>
      </w:pPr>
    </w:p>
    <w:p w:rsidR="005904F3" w:rsidRPr="005904F3" w:rsidRDefault="005904F3" w:rsidP="005904F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</w:rPr>
      </w:pPr>
      <w:r w:rsidRPr="005904F3">
        <w:rPr>
          <w:rFonts w:ascii="Arial Narrow" w:hAnsi="Arial Narrow" w:cs="Times New Roman"/>
          <w:sz w:val="28"/>
          <w:szCs w:val="28"/>
        </w:rPr>
        <w:t xml:space="preserve"> </w:t>
      </w:r>
      <w:r w:rsidRPr="005904F3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>Общие положения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Школьная документация - это количественная и качественная характеристика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состояния учебно-воспитательной работы, осуществляемой образовательным учреждением.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Повышение уровня руководства образовательного учреждения во многом зависит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от</w:t>
      </w:r>
      <w:proofErr w:type="gramEnd"/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правильного ведения школьной документации, современной обработки первичной информации,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упрощение учета, соблюдение принципов доступности и сопоставимости учетных данных.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1.2. Настоящее положение разработано в соответствии: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sym w:font="Symbol" w:char="F0B7"/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Федеральным законом «Об образовании в Российской Федерации», 29.12.2012, № 273;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sym w:font="Symbol" w:char="F0B7"/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Приказ Министерства образования и науки Российской Федерации (</w:t>
      </w:r>
      <w:proofErr w:type="spell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Минобрнауки</w:t>
      </w:r>
      <w:proofErr w:type="spell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России) от30 августа 2013 г. N 1015 г. Москва "Об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-о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бразовательным программам начального общего, основного общего и среднего общего образования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sym w:font="Symbol" w:char="F0B7"/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письма Министерства образования и науки РФ и Профсоюза работников народного образования и науки РФ от 16.05.2016 года №НТ-664/08/269 «Рекомендации по сокращению и устранению избыточной отчётности учителей»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sym w:font="Symbol" w:char="F0B7"/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приказом Министерства образования Российской Федерации от 09 марта 2004 года №1312;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sym w:font="Symbol" w:char="F0B7"/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письмом Министерства образования Российской Федерации от 20 декабря 2000 года №03-51/64 с методическими рекомендациями по работе с документами в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образовательных</w:t>
      </w:r>
      <w:proofErr w:type="gramEnd"/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sym w:font="Symbol" w:char="F0B7"/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письмом Министерства образования Российской Федерации от 30 октября 2003 года №13-51-263/13 «Об оценивании и аттестации учащихся, отнесенных по состоянию здоровья к специальной медицинской группе для занятия физической культурой»;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sym w:font="Symbol" w:char="F0B7"/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приказом Министерства образования Российской Федерации от 05 марта 2004 года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lastRenderedPageBreak/>
        <w:sym w:font="Symbol" w:char="F0B7"/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Приказом Министерства Образования Российской Федерации «Об утверждении федерального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г. № 1312 с изменениями, утверждёнными приказом МО и науки РФ от 30.08.2010 № 889;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sym w:font="Symbol" w:char="F0B7"/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Приказом Министерства Образования Российской Федерации «О внесении изменений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в</w:t>
      </w:r>
      <w:proofErr w:type="gramEnd"/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федеральный базисный учебный план и примерные учебные планы для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образовательных</w:t>
      </w:r>
      <w:proofErr w:type="gramEnd"/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учреждений Российской Федерации, реализующих программы общего образования,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утвержденные Приказом Министерства образования Российской Федерации от 9 марта 2004 года №1312», от 01.02.2012 г. №74;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sym w:font="Symbol" w:char="F0B7"/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письмом Министерства образования Российской Федерации от 21 мая 2004 года №14-51-140/13 «Об обеспечении успешной адаптации ребенка при переходе со ступени начального общего образования на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основную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».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sym w:font="Symbol" w:char="F0B7"/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иными инструкциями и методическими рекомендациями вышестоящих органов управления образования, ведомств и министерств, относящимися к порядку ведения, контролю и проверке, порядку хранения классных журналов;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sym w:font="Symbol" w:char="F0B7"/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«Санитарно-эпидемиологическими требованиями к условиям и организации обучения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в</w:t>
      </w:r>
      <w:proofErr w:type="gramEnd"/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общеобразовательных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государственного санитарного врача Российской Федерации от 29.12.2010 №189 «Об утверждении </w:t>
      </w:r>
      <w:proofErr w:type="spell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СанПиН</w:t>
      </w:r>
      <w:proofErr w:type="spell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2.4.2.2821-10.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sym w:font="Symbol" w:char="F0B7"/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письмами Минобразования России от 09.08.96 № 1203/11 «О школьной документации»;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sym w:font="Symbol" w:char="F0B7"/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от 20.12.2000 № 03-51/64 «Методические рекомендации по работе с документами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в</w:t>
      </w:r>
      <w:proofErr w:type="gramEnd"/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общеобразовательных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учреждениях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»;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sym w:font="Symbol" w:char="F0B7"/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от 25.09.2000 №202/11-13 « Об организации обучения в первом классе четырехлетней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школы»,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sym w:font="Symbol" w:char="F0B7"/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от 20.04.2001 № 408/13-13 «Рекомендации по организации обучения первоклассников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в</w:t>
      </w:r>
      <w:proofErr w:type="gramEnd"/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адаптационный период»,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sym w:font="Symbol" w:char="F0B7"/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письмом </w:t>
      </w:r>
      <w:proofErr w:type="spell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Минобрнауки</w:t>
      </w:r>
      <w:proofErr w:type="spell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России от 15.02.2012 № АП-147/07 «Системы ведения журналов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успеваемости учащихся в электронном виде в общеобразовательных учреждениях Российской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Федерации»,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sym w:font="Symbol" w:char="F0B7"/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письмом Минобразования РФ от 07.02.2001г. №22-06-147 «О содержании и правовом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обеспечении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должностного контроля руководителей образовательных учреждений»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и другими документами федерального и республиканского законодательства по вопросам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работы со школьной документацией, Уставом школы, Коллективным договором, Правилами внутреннего распорядка образовательного учреждения.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1.3. Школьные документы должны оформляться своевременно, четко, разборчиво,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без</w:t>
      </w:r>
      <w:proofErr w:type="gramEnd"/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подчисток, помарок, вызывающих сомнения в правильности внесенных данных.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1.4. За достоверность сведений, содержащихся в документах, и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доброкачественное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их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оформление несут ответственность лица, отвечающие за работу со школьной документацией.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1</w:t>
      </w:r>
      <w:r>
        <w:rPr>
          <w:rFonts w:ascii="Arial Narrow" w:eastAsia="Times New Roman" w:hAnsi="Arial Narrow" w:cs="Times New Roman"/>
          <w:color w:val="000000"/>
          <w:sz w:val="28"/>
          <w:szCs w:val="28"/>
        </w:rPr>
        <w:t>.5. Директор школы и заместитель</w:t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директора осуществляют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контроль за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ведением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школьной документации по плану </w:t>
      </w:r>
      <w:proofErr w:type="spell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внутришкольного</w:t>
      </w:r>
      <w:proofErr w:type="spell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контроля.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2 Школьная документация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2.1. Перечень школьной документации образовательного учреждения: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- алфавитная книга записи учащихся;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- личные дела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обучающихся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;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- классные журналы;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- журнал элективных учебных предметов;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lastRenderedPageBreak/>
        <w:t>- журнал группы продленного дня;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- журнал учета в системе дополнительного образования;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- дневники школьников;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- тетради учащихся;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- книги приказов;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- книга протоколов педагогического совета школы;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- книга учета и записи выданных аттестатов;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- книга учета личного состава работников школы;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-книга учета движения трудовых книжек и вкладышей к ним;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2.2. Исправления записей, отметок и дат в школьной документации сопровождаются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подписью директора школы или заместителя директора по учебно-воспитательной работе (в классных журналах) и заверяются печатью образовательного учреждения.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2.3. Указанные выше документы, кроме классных журналов, журналов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внеурочной</w:t>
      </w:r>
      <w:proofErr w:type="gramEnd"/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деятельности, при смене директора школы обязательно передаются по акту. Акт подписывается директором, передающим дела, и вновь назначенным директором школы.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2.4. В делах школы хранятся </w:t>
      </w:r>
      <w:proofErr w:type="spellStart"/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приемо</w:t>
      </w:r>
      <w:proofErr w:type="spell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- передаточные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акты, докладные записки или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справки.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2.5. Сроки хранения школьной документации определены в Номенклатуре дел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образовательного учреждения.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 Ведение школьной документации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3.1 . Алфавитная книга записи учащихся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3.1.1. В алфавитную книгу записи учащихся записываются все учащиеся школы.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Ежегодно в нее заносятся сведения об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обучающихся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нового приема.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Обучающиеся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в список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заносятся в алфавитном порядке, независимо от классов, в которых они учатся. Для каждой буквы алфавита отводятся отдельные страницы, и по каждой букве ведется своя порядковая нумерация. Порядковый номер записи обучающегося в книге является одновременно номером его личного дела.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3.1.2.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Выбывшими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следует считать обучающихся, прекративших посещение школы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вследствие перемены места жительства,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перешедших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в другую школу или иное учебное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заведение,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исключенных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из школы, а также окончивших школу. Временное прекращение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учебных занятий (например, по болезни) в алфавитной книге не отмечается. Выбытие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обучающегося и окончание им школы оформляются приказом директора с указанием причины выбытия; одновременно в графе 12 алфавитной книги заносятся номер и дата приказа, а в графе 14 точно указывается причина выбытия.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3.1.3. Если ранее выбывший из школы обучающийся,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уход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которого оформлен приказом,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снова возвратится в нее, то данные о нем записываются как на вновь поступившего, при этом дата возвращения ученика с пометкой «</w:t>
      </w:r>
      <w:proofErr w:type="spell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возвр</w:t>
      </w:r>
      <w:proofErr w:type="spell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.» записывается в графе «Дата поступления в школу».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3.1.4. При использовании всех страниц алфавитной книги на ту или иную букву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продолжение записей производится в новой книге в порядке последующих номеров по каждой букве.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3.1.5. Исправления в книге скрепляются подписью директора и печатью школы.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3.1.6. Книга постранично пронумеровывается, прошнуровывается и скрепляется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подписью директора и печатью школы.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3.2. Личные дела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обучающихся</w:t>
      </w:r>
      <w:proofErr w:type="gramEnd"/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3.2.1. Личные дела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обучающихся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заводятся классным руководителем по поступлению в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первый класс на основании личного заявления родителей. Личные дела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обучающихся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ведут классные руководители. Записи в личном деле необходимо вести четко, аккуратно.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lastRenderedPageBreak/>
        <w:t>Для оформления личного дела используются документы, поданные родителями для зачисления их ребенка в образовательное учреждение в соответствии с положением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Личное дело ведется на всем протяжении обучения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обучающихся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3.2.2. Личное дело имеет номер, соответствующий номеру в алфавитной книге записи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учащихся (например, № К 5 означает, что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обучающийся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записан в алфавитной книге на букву «К» под №5).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3.2.3. Личные дела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обучающихся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хранятся в канцелярии директора в строго отведенном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месте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3.2.4. Если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обучающийся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прибыл в течение учебного года, то делается отметка о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прибытии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, указывается номер приказа. Личному делу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прибывшего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обучающегося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присваивается новый номер взамен номера, присвоенного в образовательном учреждении, в котором ученик обучался ранее.</w:t>
      </w:r>
      <w:r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</w:t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Если обучающийся выбыл в течение учебного года, то делается отметка о выбытии,</w:t>
      </w:r>
      <w:r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</w:t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указывается номер приказа.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3.2.5. Классным руководителем общие сведения об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обучающихся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корректируются по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мере изменения данных, в конце каждого учебного года или по окончании школы в личное дело</w:t>
      </w:r>
      <w:r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</w:t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ученика классным руководителем заносятся итоговые отметки за учебный год, в графе о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пропусках проставляется количество пропущенных уроков с отметкой по болезни или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без</w:t>
      </w:r>
      <w:proofErr w:type="gramEnd"/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уважительной причины. Указанные данные заверяются подписью классного руководителя и печатью для документов.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3.2.6. При исправлении оценки дается пояснение, ставится печать и подпись директора.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3.2.7. Контроль над состоянием личных дел осуществляется классным руководителем,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заместителем директора по учебно-воспитательной работе и директором общеобразовательного</w:t>
      </w:r>
      <w:r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</w:t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учреждения. Классные руководители проверяют состояние личных дел ежегодно в сентябре при</w:t>
      </w:r>
      <w:r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</w:t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оформлении классных журналов и в мае-июне по окончании учебного года текущего учебного года.</w:t>
      </w:r>
      <w:r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</w:t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Проверка личных дел обучающихся осуществляется заместителем директора школы по</w:t>
      </w:r>
      <w:r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</w:t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плану </w:t>
      </w:r>
      <w:proofErr w:type="spell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внутришкольного</w:t>
      </w:r>
      <w:proofErr w:type="spell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контроля не менее одного раз в год, первых классов – два раза в год. Цели и объект контроля – правильность оформления личных дел обучающихся. В необходимых случаях проверка осуществляется внепланово, оперативно.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3.2.8. За систематические грубые нарушения при работе с личными делами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обучающихся</w:t>
      </w:r>
      <w:proofErr w:type="gramEnd"/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директор вправе объявить замечание или выговор.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3.2.9. Выдача личного дела производится родителям обучающегося при наличии приказа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«О выбытии» и предоставления подтверждающей справки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из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другого образовательного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учреждения.</w:t>
      </w:r>
      <w:r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</w:t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При выдаче личного дела делопроизводитель вносит в алфавитную книгу запись о</w:t>
      </w:r>
      <w:r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</w:t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выбытии обучающегося. В случаях, когда выбытие оформляется в течение учебного периода, классный руководитель составляет выписку отметок за данный период: четвертных, (полугодовых) за предыдущий период и текущих за данную четверть (полугодие).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3.2.10. Личные дела, не затребованные родителями, передаются в архив школы, где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хранятся в течение 3 лет со дня выбытия учащегося из школы.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3.3. Журнал группы продленного дня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3.3.1. Журнал группы продленного дня ведется по утвержденной форме.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3.3.2. Журнал группы продленного дня рассчитан на учебный год.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3.3.3. Ведение соответствующих записей в данном журнале обязательно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для</w:t>
      </w:r>
      <w:proofErr w:type="gramEnd"/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воспитателя. Воспитатель обязан ежедневно отмечать воспитанников, не явившихся в группу.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3.3.4. В журнал разрешается вносить только фамилии обучающихся, зачисление которых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в группу оформлено приказом директора школы.</w:t>
      </w:r>
      <w:r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</w:t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Если учащийся прервал посещение группы продленного дня и его выбытие оформлено</w:t>
      </w:r>
      <w:r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</w:t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приказом директора школы, то в графе «Дата выбытия» следует вписать число и месяц</w:t>
      </w:r>
      <w:r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</w:t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отчисления из группы.</w:t>
      </w:r>
      <w:r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</w:t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Если обучающийся начал </w:t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lastRenderedPageBreak/>
        <w:t>посещать группу в течение года, фамилия его заносится в</w:t>
      </w:r>
      <w:r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</w:t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журнал в конце списка, а не следующим в алфавитном порядке.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3.3.5. Директор школы и заместитель директора по учебно-воспитательной работе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систематически проверяют правильность ведения журнала группы продленного дня, замечания фиксируются в справке и доводятся до сведения педагогического коллектива.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3.5 . Журнал учета в системе дополнительного образования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3.5.1. Журнал учета в системе дополнительного образования ведется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по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утвержденной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форме.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3.5.2. Журнал учета в системе дополнительного образования рассчитан на учебный год.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3.5.3. Записи тем занятий производятся в соответствии с рабочей программой педагога.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3.5.4. Педагог дополнительного образования ведет в журнале учет отсутствующих.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3.5.5. Директор школы и заместитель директора по воспитательной работе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систематически проверяют правильность ведения журнала учета в системе дополнительного образования, замечания фиксируются в справке и доводятся до сведения педагогического коллектива.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3.6. Дневник школьника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3.6.1. Дневник является документом обучающегося и ведение его обязательно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для</w:t>
      </w:r>
      <w:proofErr w:type="gramEnd"/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каждого обучающегося со 2 по </w:t>
      </w:r>
      <w:r>
        <w:rPr>
          <w:rFonts w:ascii="Arial Narrow" w:eastAsia="Times New Roman" w:hAnsi="Arial Narrow" w:cs="Times New Roman"/>
          <w:color w:val="000000"/>
          <w:sz w:val="28"/>
          <w:szCs w:val="28"/>
        </w:rPr>
        <w:t>9</w:t>
      </w: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класс. Ответственность за его обязательное и аккуратное ведение несет сам ученик.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3.6.2. Дневник – это инструмент организации учебной деятельности ученика, контроля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ученика родителями, учителями и администрацией школы.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3.6.3. Для заметок учителей и классного руководителя используются свободные графы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или специально выделенные графы и страницы дневника.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3.6.4. Работа учащегося с дневником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3.6.4.1. Все записи в дневнике учащийся делает синими чернилами.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3.6.4.2. Ученик заполняет лицевую сторону обложки, записывает названия предметов и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фамилии, имена и отчества преподавателей, расписание уроков, занятий по выбору, элективных учебных предметов и, по мере необходимости, внеклассных и внешкольных мероприятий, указывает месяц и число.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3.6.4.3.Посторонние записи и рисунки в дневнике недопустимы.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3.6.4.4. Ученик ежедневно записывает домашние задания для самостоятельной работы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в</w:t>
      </w:r>
      <w:proofErr w:type="gramEnd"/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графы того дня, на который они заданы; в период школьных каникул оформляется план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внеклассных и внешкольных мероприятий.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3.6.4.5. Ученик подает дневник учителю для выставления оценки в день её получения.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3.6.4.6. Ученик еженедельно подает дневник родителям для ознакомления их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с</w:t>
      </w:r>
      <w:proofErr w:type="gramEnd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его</w:t>
      </w:r>
      <w:proofErr w:type="gramEnd"/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успеваемостью. Подпись родителя свидетельствует о том, что он ознакомлен с успеваемостью своего ребенка за неделю, а также с четвертными (полугодовыми), годовыми оценками.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3.6.4.6. Ученик предъявляет дневник по требованию учителей-предметников,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классного</w:t>
      </w:r>
      <w:proofErr w:type="gramEnd"/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руководителя, администрации.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3.6.5. Работа учителей с дневниками школьников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3.6.5.1. Учитель, оценивая ответ учащегося, выставляет отметку в классный журнал и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одновременно вписывает ее в дневник и заверяет своей подписью.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3.6.5.2. Рекомендуется, кроме отметки, использовать словесные оценки. Они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способствуют повышению самооценки ученика и его положительному эмоциональному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настрою.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3.6.5.3. Если необходимо записать замечание или обращение к родителям, то делать это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lastRenderedPageBreak/>
        <w:t>следует корректно, кратко и четко, не унижая достоинства ученика, и без каких-либо намеков в адрес родителей по поводу плохого воспитания детей.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3.6.5.4.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Для учителя недопустимы безграмотность, нарушение норм литературного языка</w:t>
      </w:r>
      <w:proofErr w:type="gramEnd"/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в формулировках, неразборчивый, небрежный почерк, нарушения этикета (бестактность).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3.6.5.5. Учитель обязан контролировать запись учащимися домашнего задания 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по своему</w:t>
      </w:r>
      <w:proofErr w:type="gramEnd"/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предмету, уделяя особое внимание слабоуспевающим и неуспевающим школьникам; регулярно выставлять все полученные учащимися за урок отметки.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3.7.6. Работа классных руководителей с дневниками школьников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3.7.6.1. Работа классных руководителей с дневниками учащихся регламентируется их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должностными обязанностями в образовательном учреждении.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3.7.6.2. Классный руководитель обязан: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- еженедельно проверять дневники учеников своего класса</w:t>
      </w:r>
      <w:proofErr w:type="gramStart"/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;</w:t>
      </w:r>
      <w:proofErr w:type="gramEnd"/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- следить за выполнением учащимися требований, предъявляемых к ведению дневника;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- информировать учащихся об обязанности предъявлять дневник по требованию учителя-</w:t>
      </w:r>
    </w:p>
    <w:p w:rsidR="005904F3" w:rsidRPr="005904F3" w:rsidRDefault="005904F3" w:rsidP="00590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5904F3">
        <w:rPr>
          <w:rFonts w:ascii="Arial Narrow" w:eastAsia="Times New Roman" w:hAnsi="Arial Narrow" w:cs="Times New Roman"/>
          <w:color w:val="000000"/>
          <w:sz w:val="28"/>
          <w:szCs w:val="28"/>
        </w:rPr>
        <w:t>предметника, дежурного учителя, классного руководителя, администрации школы;</w:t>
      </w:r>
    </w:p>
    <w:p w:rsidR="005904F3" w:rsidRPr="005904F3" w:rsidRDefault="005904F3" w:rsidP="005904F3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420ABC" w:rsidRPr="005904F3" w:rsidRDefault="007E1D8A" w:rsidP="005904F3">
      <w:pPr>
        <w:pStyle w:val="a4"/>
        <w:spacing w:after="0" w:line="240" w:lineRule="auto"/>
        <w:ind w:left="0" w:firstLine="708"/>
        <w:jc w:val="both"/>
        <w:rPr>
          <w:rFonts w:ascii="Arial Narrow" w:hAnsi="Arial Narrow" w:cs="Times New Roman"/>
          <w:sz w:val="28"/>
          <w:szCs w:val="28"/>
        </w:rPr>
      </w:pPr>
      <w:r w:rsidRPr="005904F3">
        <w:rPr>
          <w:rFonts w:ascii="Arial Narrow" w:hAnsi="Arial Narrow" w:cs="Times New Roman"/>
          <w:sz w:val="28"/>
          <w:szCs w:val="28"/>
        </w:rPr>
        <w:t xml:space="preserve"> </w:t>
      </w:r>
    </w:p>
    <w:sectPr w:rsidR="00420ABC" w:rsidRPr="005904F3" w:rsidSect="001F4DD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E22"/>
    <w:multiLevelType w:val="hybridMultilevel"/>
    <w:tmpl w:val="50227DD2"/>
    <w:lvl w:ilvl="0" w:tplc="5CFEF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D696E"/>
    <w:multiLevelType w:val="hybridMultilevel"/>
    <w:tmpl w:val="EB687844"/>
    <w:lvl w:ilvl="0" w:tplc="5CFEF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83DD8"/>
    <w:multiLevelType w:val="hybridMultilevel"/>
    <w:tmpl w:val="8FC28398"/>
    <w:lvl w:ilvl="0" w:tplc="5CFEF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E46E0"/>
    <w:multiLevelType w:val="hybridMultilevel"/>
    <w:tmpl w:val="917CC80C"/>
    <w:lvl w:ilvl="0" w:tplc="5CFEF4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645DA6"/>
    <w:multiLevelType w:val="hybridMultilevel"/>
    <w:tmpl w:val="DEE21A2C"/>
    <w:lvl w:ilvl="0" w:tplc="5CFEF4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FB58BC"/>
    <w:multiLevelType w:val="hybridMultilevel"/>
    <w:tmpl w:val="C7383472"/>
    <w:lvl w:ilvl="0" w:tplc="5CFEF4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DC1D70"/>
    <w:multiLevelType w:val="hybridMultilevel"/>
    <w:tmpl w:val="190A0CB6"/>
    <w:lvl w:ilvl="0" w:tplc="5CFEF4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FE39DE"/>
    <w:multiLevelType w:val="hybridMultilevel"/>
    <w:tmpl w:val="6262C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5163E"/>
    <w:multiLevelType w:val="hybridMultilevel"/>
    <w:tmpl w:val="D292A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C627E"/>
    <w:multiLevelType w:val="multilevel"/>
    <w:tmpl w:val="FDE60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EFD09B0"/>
    <w:multiLevelType w:val="hybridMultilevel"/>
    <w:tmpl w:val="D0AA842C"/>
    <w:lvl w:ilvl="0" w:tplc="5CFEF4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E62"/>
    <w:rsid w:val="000E1DEF"/>
    <w:rsid w:val="00103E62"/>
    <w:rsid w:val="00106A08"/>
    <w:rsid w:val="001B1C8F"/>
    <w:rsid w:val="001E74EB"/>
    <w:rsid w:val="001F4DD8"/>
    <w:rsid w:val="00234746"/>
    <w:rsid w:val="00246125"/>
    <w:rsid w:val="00323791"/>
    <w:rsid w:val="00344DD1"/>
    <w:rsid w:val="00347161"/>
    <w:rsid w:val="00371344"/>
    <w:rsid w:val="00420ABC"/>
    <w:rsid w:val="00424B7A"/>
    <w:rsid w:val="00441848"/>
    <w:rsid w:val="0044257D"/>
    <w:rsid w:val="00452F30"/>
    <w:rsid w:val="0047518A"/>
    <w:rsid w:val="004A7A54"/>
    <w:rsid w:val="004D5868"/>
    <w:rsid w:val="00520F79"/>
    <w:rsid w:val="0053052E"/>
    <w:rsid w:val="00556D40"/>
    <w:rsid w:val="00566F59"/>
    <w:rsid w:val="005904F3"/>
    <w:rsid w:val="00640C91"/>
    <w:rsid w:val="00747FD8"/>
    <w:rsid w:val="00754D8B"/>
    <w:rsid w:val="007A15DD"/>
    <w:rsid w:val="007E1D8A"/>
    <w:rsid w:val="00890C0A"/>
    <w:rsid w:val="00A23696"/>
    <w:rsid w:val="00B7534D"/>
    <w:rsid w:val="00BA556E"/>
    <w:rsid w:val="00CA5451"/>
    <w:rsid w:val="00CD6421"/>
    <w:rsid w:val="00D10EA4"/>
    <w:rsid w:val="00D6050B"/>
    <w:rsid w:val="00DA23BF"/>
    <w:rsid w:val="00DB4376"/>
    <w:rsid w:val="00DD2837"/>
    <w:rsid w:val="00F21665"/>
    <w:rsid w:val="00F34422"/>
    <w:rsid w:val="00F8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59"/>
  </w:style>
  <w:style w:type="paragraph" w:styleId="3">
    <w:name w:val="heading 3"/>
    <w:basedOn w:val="a"/>
    <w:next w:val="a"/>
    <w:link w:val="30"/>
    <w:uiPriority w:val="9"/>
    <w:unhideWhenUsed/>
    <w:qFormat/>
    <w:rsid w:val="00CD64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57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D64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link w:val="a6"/>
    <w:uiPriority w:val="1"/>
    <w:qFormat/>
    <w:rsid w:val="00CD642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" w:eastAsia="Times New Roman" w:hAnsi="Thorndale" w:cs="Times New Roman"/>
      <w:color w:val="000000"/>
      <w:sz w:val="24"/>
      <w:szCs w:val="20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CD6421"/>
    <w:rPr>
      <w:rFonts w:ascii="Thorndale" w:eastAsia="Times New Roman" w:hAnsi="Thorndale" w:cs="Times New Roman"/>
      <w:color w:val="00000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</cp:lastModifiedBy>
  <cp:revision>7</cp:revision>
  <cp:lastPrinted>2019-04-08T03:18:00Z</cp:lastPrinted>
  <dcterms:created xsi:type="dcterms:W3CDTF">2013-11-27T04:45:00Z</dcterms:created>
  <dcterms:modified xsi:type="dcterms:W3CDTF">2019-04-08T03:23:00Z</dcterms:modified>
</cp:coreProperties>
</file>